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CB" w:rsidRPr="002077C8" w:rsidRDefault="002077C8">
      <w:pPr>
        <w:rPr>
          <w:rFonts w:ascii="Garamond" w:hAnsi="Garamond"/>
          <w:sz w:val="28"/>
          <w:szCs w:val="28"/>
        </w:rPr>
      </w:pPr>
      <w:bookmarkStart w:id="0" w:name="_GoBack"/>
      <w:r w:rsidRPr="002077C8">
        <w:rPr>
          <w:rFonts w:ascii="Garamond" w:hAnsi="Garamond"/>
          <w:sz w:val="28"/>
          <w:szCs w:val="28"/>
        </w:rPr>
        <w:t>EMBODY HEALTH AND WELLNESS</w:t>
      </w:r>
    </w:p>
    <w:bookmarkEnd w:id="0"/>
    <w:sectPr w:rsidR="003943CB" w:rsidRPr="002077C8" w:rsidSect="003943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7C8"/>
    <w:rsid w:val="002077C8"/>
    <w:rsid w:val="0039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5CF6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Macintosh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Corrine Wang</dc:creator>
  <cp:keywords/>
  <dc:description/>
  <cp:lastModifiedBy>Corrine Wang</cp:lastModifiedBy>
  <cp:revision>1</cp:revision>
  <dcterms:created xsi:type="dcterms:W3CDTF">2015-04-20T21:40:00Z</dcterms:created>
  <dcterms:modified xsi:type="dcterms:W3CDTF">2015-04-20T21:41:00Z</dcterms:modified>
</cp:coreProperties>
</file>